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小学教育实习报告模板</w:t>
      </w:r>
    </w:p>
    <w:p/>
    <w:p/>
    <w:p>
      <w:pPr/>
      <w:r>
        <w:rPr>
          <w:rStyle w:val="myStyle"/>
        </w:rPr>
        <w:t xml:space="preserve">
	老师载有爱和信任的目光，哪怕是仅仅投向学生的一瞥，幼小的心灵也会感光显影，映出美丽的图案。作为一名实习老师，要学到了很多在课堂上根本就不到的知识,既开阔了视野，又增长了见识。那教育实习报告怎么西恩恩下面是
</w:t>
      </w:r>
    </w:p>
    <w:p/>
    <w:p>
      <w:pPr/>
      <w:r>
        <w:rPr>
          <w:rStyle w:val="myStyle"/>
        </w:rPr>
        <w:t xml:space="preserve">
	教育见习报告范文
</w:t>
      </w:r>
    </w:p>
    <w:p/>
    <w:p>
      <w:pPr/>
      <w:r>
        <w:rPr>
          <w:rStyle w:val="myStyle"/>
        </w:rPr>
        <w:t xml:space="preserve">
	见习是大学教育一个极为重要的实践性教学环节。通过见习，使我们在教学实践中接触与本专业相关的实际工作，增强感性认识，培养和锻炼我们综合运用所学的基础理论、基本技能和专业知识，去独立分析和解决实际问题的能力，把理论和实践结合起来，提高实践动手能力，为我们毕业后走上工作岗位打下一定的基础;同时可以检验教学效果，为进一步提高教育教学质量，培养合格人才积累经验，并为自己能顺利与社会环境接轨做准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2023-09-03T11:23:15+08:00</dcterms:created>
  <dcterms:modified xsi:type="dcterms:W3CDTF">2023-09-03T11:23:15+08:00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