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2022年01月2022年江苏扬州大学附属中学招考聘用教师31人冲刺卷300题附带答案详解第074期</w:t>
      </w:r>
    </w:p>
    <w:p/>
    <w:p/>
    <w:p>
      <w:pPr/>
      <w:r>
        <w:rPr>
          <w:rStyle w:val="myStyle"/>
        </w:rPr>
        <w:t xml:space="preserve">
</w:t>
      </w:r>
    </w:p>
    <w:p/>
    <w:p>
      <w:pPr/>
      <w:r>
        <w:rPr>
          <w:rStyle w:val="myStyle"/>
        </w:rPr>
        <w:t xml:space="preserve">
	2022年01月2022年江苏扬州大学附属中学招考聘用教师31人冲刺卷300题【附带答案详解】一.单选题（共100题）
</w:t>
      </w:r>
    </w:p>
    <w:p/>
    <w:p>
      <w:pPr/>
      <w:r>
        <w:rPr>
          <w:rStyle w:val="myStyle"/>
        </w:rPr>
        <w:t xml:space="preserve">
	1.政府在管理运行方面有许多职能，其中在确立目标、进行预测、预算和方案抉择方面的职能是____________O A:计划职能B:组织职能C:控制职能D:决策职能参考答案:A本题解释【答案】Ao解析计划职能是确定目标，预测未来和拟定实现目标行动方案的职能故本题答案选Ao本题所属考点-题库原题
</w:t>
      </w:r>
    </w:p>
    <w:p/>
    <w:p>
      <w:pPr/>
      <w:r>
        <w:rPr>
          <w:rStyle w:val="myStyle"/>
        </w:rPr>
        <w:t xml:space="preserve">
	2.A国的一个非常受欢迎的冰激凌店，最近将其主打冰激凌的单价从过去
</w:t>
      </w:r>
    </w:p>
    <w:p/>
    <w:p>
      <w:pPr/>
      <w:r>
        <w:rPr>
          <w:rStyle w:val="myStyle"/>
        </w:rPr>
        <w:t xml:space="preserve">
	4.60元提到5元，销售仍然不错然而在提价的一周之内，几个服务员陆续辞职不干了下列哪项最能解释上述现象？A:尽管冰激凌涨价了，老主顾们仍然经常光顾该店B:冰激凌的提价对职员们的工资水平并无影响C提价后顾客不再像过去那样将剩下的零钱当作小费D:提价使该店不能继续保持其冰激凌良好的市场占有率A:呈请性文件B:证明性文件C:规范性文件D:领导指导性文件参考答案:C T*/ca/irrq干.参考答案:C【解析】呈请性文件指用于汇报工作、陈述情况、提出建议、请求指示或批准的文件证明性文件指用以对某组织或个人的使命、身份、经历或某事件提供证据和对有关各方的权利、义务、责任作出规定的文件规范性文件指以强制力推行的用以规定各种行为规范、规章等领导指导性文件指由领导指导机关制发的用于颁布方针政策、法律规章，指导、布置工作，阐明领导指导原则的文件故本题选C本题所属考点-题库原题
</w:t>
      </w:r>
    </w:p>
    <w:p/>
    <w:p>
      <w:pPr/>
      <w:r>
        <w:rPr>
          <w:rStyle w:val="myStyle"/>
        </w:rPr>
        <w:t xml:space="preserve">
	17.如果写作该联席会议的纪要，标题写法应该是o A:《会议纪要》B:《关于2011年区县级领导干部公推公选工作的会议纪要》C:《中共XX市委市政府联席会议纪要》D:《XX市2011年区县级领导干部公推公选工作会议纪要》参考答案:D本题解释【答案】Do解析会议纪要标题通常有两种一是例行办公会议的标题，由机关名称+会议名称+文种三个要素构成，如《XX县人民政府第X次常务会议纪要》；二是专题会议的标题，由会议名称+文种组成，如《全国农村工作会议纪要》市委、市政府这次联席会专题研究区县级领参考答案错误本题解释【答案】No解析共产主义社会个人消费品的分配方式是“各尽所能，按需分配”按劳分配是社会主义社会个人消费品的分配方式故本题判断错误本题所属考点■题库原题
</w:t>
      </w:r>
    </w:p>
    <w:p/>
    <w:p>
      <w:pPr/>
      <w:r>
        <w:rPr>
          <w:rStyle w:val="myStyle"/>
        </w:rPr>
        <w:t xml:space="preserve">
	23.标志我国进入社会主义初级阶段的重大事件是中共十一届三中全会召开参考答案错误本题解释:参考答案:错误（否）答案解释:社会主义三大改造的完成标志着我国初步建立了社会主义的基本制度，我国从此进入社会主义初级阶段党的十一届三中全会开启了改革开放历史新时期本题所属考点-题库原题
</w:t>
      </w:r>
    </w:p>
    <w:p/>
    <w:p>
      <w:pPr/>
      <w:r>
        <w:rPr>
          <w:rStyle w:val="myStyle"/>
        </w:rPr>
        <w:t xml:space="preserve">
	24.凡具有中国国籍的人都是中国公民参考答案正确本题解释【答案】Yo解析《宪法》第33条规定，凡具有中华人民共和共和国公民故本题判断正确国籍的人都是中华人民本题所属考点■题库原题
</w:t>
      </w:r>
    </w:p>
    <w:p/>
    <w:p>
      <w:pPr/>
      <w:r>
        <w:rPr>
          <w:rStyle w:val="myStyle"/>
        </w:rPr>
        <w:t xml:space="preserve">
	25.英国的古典政治经济学和法国的空想社会主义是马克思主义哲学的直接理论来源般认为，马克思主义哲学的直接理论来源主要是德国古典哲学中黑格尔的辩证法参考答案错误本题解释参考答案:错误（否）答案解释:解析:和费尔巴哈的唯物主义本题所属考点-题库原题
</w:t>
      </w:r>
    </w:p>
    <w:p/>
    <w:p>
      <w:pPr/>
      <w:r>
        <w:rPr>
          <w:rStyle w:val="myStyle"/>
        </w:rPr>
        <w:t xml:space="preserve">
	26.行政机关必然具有行政主体地位参考答案错误本题解释参考答案:B【解析】行政主体是行政组织在行政关系中的一种地位，只有在行政机关参加一种行政管理关系时，它才在这种关系中具有行政主体地位故本题说法错误27谖岗敬业指的是虽然不喜欢某岗位，但也必须长期干下去参考答案错误本题解释【答案】No解析爱岗敬业指的是干一行，爱一行，专一行本题所属考点-题库原题28在发展海洋产业上，山东省将突出抓好重点项目建设、重点企业培植、重点特色园区建设等三个重点参考答案正确本题解释【答案】对【解析】暂无解析本题所属考点-题库原题
</w:t>
      </w:r>
    </w:p>
    <w:p/>
    <w:p>
      <w:pPr/>
      <w:r>
        <w:rPr>
          <w:rStyle w:val="myStyle"/>
        </w:rPr>
        <w:t xml:space="preserve">
	29.随着实践的发展和环境条件的变化，管理目标常常需要进行必要的调整和变动，因此管理目标需要具备一定的弹性参考答案正确本题解释【答案】Yo解析管理目标在制定和实施过程中既要具有先进性，又要具有现实可能性，同时，随着实践的发展和环境条件的变化，也常常需要进行必要的调整和变动，因此，管理目标又需要有一定的弹性故本题判断正确本题所属考点-题库原题
</w:t>
      </w:r>
    </w:p>
    <w:p/>
    <w:p>
      <w:pPr/>
      <w:r>
        <w:rPr>
          <w:rStyle w:val="myStyle"/>
        </w:rPr>
        <w:t xml:space="preserve">
	30.《天朝田亩制度》的中心问题是建立“无处不均匀，无处不保暖”的理想社会参考答案错误本题解释:错误解析《天朝田亩制度》的中心问题是解决土地问题，目标是建立“无处不均匀,无处不保暖，，的理想社会故本题判断错误本题所属考点-题库原题
</w:t>
      </w:r>
    </w:p>
    <w:p/>
    <w:p>
      <w:pPr/>
      <w:r>
        <w:rPr>
          <w:rStyle w:val="myStyle"/>
        </w:rPr>
        <w:t xml:space="preserve">
	31.XX市公安局与XX市工商局联合行文禁止非法传销活动应使用公告参考答案错误本题解释:参考答案:错误（否）答案解释【解析】公告适用于向国内外宣布重要事项或者法定事项所以本题说法错误本题所属考点-题库原题
</w:t>
      </w:r>
    </w:p>
    <w:p/>
    <w:p>
      <w:pPr/>
      <w:r>
        <w:rPr>
          <w:rStyle w:val="myStyle"/>
        </w:rPr>
        <w:t xml:space="preserve">
	32.在收入分配中，要坚持效率优先，兼顾公平参考答案正确本题解释【答案】Yo解析党的十六大报告强调在收入分配中，要坚持效率优先、兼顾公平故本题判断正确本题所属考点-题库原题
</w:t>
      </w:r>
    </w:p>
    <w:p/>
    <w:p>
      <w:pPr/>
      <w:r>
        <w:rPr>
          <w:rStyle w:val="myStyle"/>
        </w:rPr>
        <w:t xml:space="preserve">
	33.教育现代化就是指学校设施的现代化参考答案错误本题解释:B［解析］教育现代化，就是用现代先进教育思想和科学技术武装人们，使教育思想观念,教育内容、方法与手段以及校舍与设备，逐步提高到现代的世界先进水平，培养出适应参与国际经济竞争和综合国力竞争的新型劳动者和高素质人才的过程本题所属考点-题库原题34社情民意是指社会生活的基本情况和人民群众的意见愿望参考答案正确本题解释【答案】Yo解析社情民意是指社会生活的基本情况和人民群众的意见愿望社情民意信息，就是通过人大代表、政协委员、各民主党派成员及人民团体成员反映的，各级领导想要知道或想要各级领导知道的社会意见和建议故本题判断正确本题所属考点-题库原题
</w:t>
      </w:r>
    </w:p>
    <w:p/>
    <w:p>
      <w:pPr/>
      <w:r>
        <w:rPr>
          <w:rStyle w:val="myStyle"/>
        </w:rPr>
        <w:t xml:space="preserve">
	35.劳动力商品的价值是进行生产劳动D参考答案错误本题解释【答案】No解析劳动力商品的使用价值，是指劳动力进行生产劳动的能力它的使用或消费就是劳动，而劳动就能形成价值因此，劳动力商品使用价值的特殊性，在于它是价值的源泉，并且是大于劳动力自身价值的价值源泉题干中的“价值”表述有误故本题判断错误本题所属考点-题库原题
</w:t>
      </w:r>
    </w:p>
    <w:p/>
    <w:p>
      <w:pPr/>
      <w:r>
        <w:rPr>
          <w:rStyle w:val="myStyle"/>
        </w:rPr>
        <w:t xml:space="preserve">
	36.把对集体的管理和对个别的管理结合起来的班级管理方式是目标管理参考答案错误本题解释【答案】No解析把对集体的管理和对个别的管理结合起来的班级管理方式是平行管理本题所属考点-题库原题
</w:t>
      </w:r>
    </w:p>
    <w:p/>
    <w:p>
      <w:pPr/>
      <w:r>
        <w:rPr>
          <w:rStyle w:val="myStyle"/>
        </w:rPr>
        <w:t xml:space="preserve">
	37.事业单位改革的基本取向，就是事业单位的社会化及运行的法制化和民主化―参考答案正确本题解释【答案】Y解析根据改革发展的目标，事业单位改革的取向就是事业主体的多元化、事业单位的社会化和运行的法制化和民主化故本题判断正确本题所属考点-题库原题38不战而屈人之兵，这句话出自《韩非子》―参考答案错误本题解释【答案】No解析“不战而屈人之兵，善之善者也”这句话出自《孙子兵法?谋攻》故本题判断错误本题所属考点-题库原题
</w:t>
      </w:r>
    </w:p>
    <w:p/>
    <w:p>
      <w:pPr/>
      <w:r>
        <w:rPr>
          <w:rStyle w:val="myStyle"/>
        </w:rPr>
        <w:t xml:space="preserve">
	39.目标确立是决策咨询系统中，参与最多、同时也是行政决策的中心环节参考答案错误本题解释:参考答案:错误（否）解析方案设计是行政决策的中心环节，也是决策咨询系统参与得最多的一个环节方案设计就是在明确决策目标的基础上，经过调查研究，运用适当的技术与方法，设计或者规划诸种实现决策目标的行政备选方案的行为或过程O
</w:t>
      </w:r>
    </w:p>
    <w:p/>
    <w:p>
      <w:pPr/>
      <w:r>
        <w:rPr>
          <w:rStyle w:val="myStyle"/>
        </w:rPr>
        <w:t xml:space="preserve">
	40.我国加强社会建设必须以保障和改善民生为重点参考答案正确本题解释【答案】Yo解析党的十八大报告中指出，加强社会建设，必须以保障和改善民生为重点本题所属考点-题库原题
</w:t>
      </w:r>
    </w:p>
    <w:p/>
    <w:p>
      <w:pPr/>
      <w:r>
        <w:rPr>
          <w:rStyle w:val="myStyle"/>
        </w:rPr>
        <w:t xml:space="preserve">
	41.老王家有一个周长为63米的花坛，现在他准备沿着花坛边缘，从某个地方开始每隔7米种一棵树，则需要10棵树苗参考答案错误本题解释【答案】No解析圆周上插入N块隔板，就会隔成N段63米的花坛要分成7米段，则可分为9段，由此需要插入9个隔断，即需要9棵树苗题干说法错误本题所属考点-题库原题
</w:t>
      </w:r>
    </w:p>
    <w:p/>
    <w:p>
      <w:pPr/>
      <w:r>
        <w:rPr>
          <w:rStyle w:val="myStyle"/>
        </w:rPr>
        <w:t xml:space="preserve">
	42.军事文件和司法文件均属于专用公文参考答案正确本题解释:正确解析专用公文是指在一定专业机关、部门和业务范围内使用的文件，如外交文件、司法文件、会议文件和军事文件等故本题判断正确本题所属考点-题库原题
</w:t>
      </w:r>
    </w:p>
    <w:p/>
    <w:p>
      <w:pPr/>
      <w:r>
        <w:rPr>
          <w:rStyle w:val="myStyle"/>
        </w:rPr>
        <w:t xml:space="preserve">
	43.管理控制中，当发现偏差，必须采取措施纠正偏差参考答案错误本题解释【答案】No解析管理控制中，当发现偏差，应该分析产生偏差原因，并设计相应的改进措施，防止偏差对管理活动过程的不利影响，有利偏差不一定要进行纠正本题所属考点-题库原题
</w:t>
      </w:r>
    </w:p>
    <w:p/>
    <w:p>
      <w:pPr/>
      <w:r>
        <w:rPr>
          <w:rStyle w:val="myStyle"/>
        </w:rPr>
        <w:t xml:space="preserve">
	44.按照实现全面建成小康社会奋斗目标新要求，到2020年，要实现文化改革发展奋斗目标，必须坚持把改革开放放在首位参考答案错误本题解释参考答案:B【解析】《中共中央关于深化文化体制改革推动社会主义文化大发展大繁荣若干重大问题的决定》指出，实现文化改革发展奋斗目标，必须坚持把社会效益放在首位，坚持社会效益和经济效益有机统一，遵循文化发展规律，适应社会主义市场经济发展要求，加强文化法制建设，一手抓繁荣、一手抓管理，推动文化事业和文化产业全面协调可持续发展本题所属考点-题库原题
</w:t>
      </w:r>
    </w:p>
    <w:p/>
    <w:p>
      <w:pPr/>
      <w:r>
        <w:rPr>
          <w:rStyle w:val="myStyle"/>
        </w:rPr>
        <w:t xml:space="preserve">
	45.加强和创新社会管理就是要让社会组织在社会管理中发挥主导性作用参考答案错误本题解释【答案】No解析加强和创新社会管理，必须以改革创新精神全面推进党的基层组织建设，基层党组织要在创新社会管理工作中发挥主导作用，不断提高基层党建工作科学化水平，切实增强基层党组织服务群众的职责功能本题所属考点-题库原题
</w:t>
      </w:r>
    </w:p>
    <w:p/>
    <w:p>
      <w:pPr/>
      <w:r>
        <w:rPr>
          <w:rStyle w:val="myStyle"/>
        </w:rPr>
        <w:t xml:space="preserve">
	46.企业年金是一种典型的福利待遇参考答案正确本题解释【答案】Yo解析企业年金又称职业年金、企业退休金或雇主年金，是指在政府强制实施的公共养老金或国家养老金制度之外，企业在国家政策的指导下，根据自身经济实力和经济状况自愿建立的，为本企业职工提供一定程度退休收入保障的补充性养老金制度故本题说法正确本题所属考点-题库原题
</w:t>
      </w:r>
    </w:p>
    <w:p/>
    <w:p>
      <w:pPr/>
      <w:r>
        <w:rPr>
          <w:rStyle w:val="myStyle"/>
        </w:rPr>
        <w:t xml:space="preserve">
	47.正当防卫是合法的行为，可以不受限制地实施参考答案错误本题解释【答案】No解析《刑法》第20条规定，为了使国家、公共利益、本人或者他人的人身、财产和其他权利免受正在进行的不法侵害，而采取的制止不法侵害的行为，对不法侵害人造成损害的，属于正当防卫不负刑事责任正当防卫明显超过必要限度造成重大损害的，应当负刑事责任，但是应当减轻或者免除处罚所以说，正当防卫是合法的行为，但是有必要的限度故本题判断错误本题所属考点■题库原题
</w:t>
      </w:r>
    </w:p>
    <w:p/>
    <w:p>
      <w:pPr/>
      <w:r>
        <w:rPr>
          <w:rStyle w:val="myStyle"/>
        </w:rPr>
        <w:t xml:space="preserve">
	48.人权保障是宪法最核心的价值取向，公民权利是人权的法律化、具体化参考答案正确本题解释【答案】Ao解析宪法最主要、最核心的价值在于，它是公民权利的保障数，是人权理论规范化的产物和人权的外在法律表现形式公民基本权利是人权的法律化和具体化，而人权是公民基本权利的政治基础故本题判断正确本题所属考点-题库原题49,1945年4?6月，联合国制宪会议在美国旧金山举行参考答案正确本题解释【答案】丫解析1945年4?6月，联合国制宪会议在美国旧金山举行大会一致通过了《联合国宪章》及《国际法院规约》故本题判断正确本题所属考点-题库原题50社会主义道德建设的基本任务是弘扬中华传统美德参考答案错误本题解释【答案】No解析全面提高公民道德素质，这是社会主义道德建设的基本任务故本题判断错误导干部公推公选工作，所以采用第二种方式较适宜故本题答案选Do（备注2012年7月施行的〈党政机关公文处理工作条例》已经将会议纪要改为纪要）本题所属考点-题库原题
</w:t>
      </w:r>
    </w:p>
    <w:p/>
    <w:p>
      <w:pPr/>
      <w:r>
        <w:rPr>
          <w:rStyle w:val="myStyle"/>
        </w:rPr>
        <w:t xml:space="preserve">
	18.第21?30题，你可在语气、语序、语法结构等方面对有关语句作出判断的基础上，选出最符合题意要求的答案
</w:t>
      </w:r>
    </w:p>
    <w:p/>
    <w:p>
      <w:pPr/>
      <w:r>
        <w:rPr>
          <w:rStyle w:val="myStyle"/>
        </w:rPr>
        <w:t xml:space="preserve">
	21.下列各句中，有语病的一项是A:湖南省在着力推进以保障和改善民生为重点的社会建设B:意识流小说是在现代哲学特别是现代心理学的基础上形成的C:他是个苦命人，刚出世便被父母遗弃，抛弃在荒郊D:我们必须正视竞争对手大幅降价参考答案:D本题解释【答案】D解析项宾语残缺，应在“降价”后加“的行为”故答案为Do本题所属考点-题库原题
</w:t>
      </w:r>
    </w:p>
    <w:p/>
    <w:p>
      <w:pPr/>
      <w:r>
        <w:rPr>
          <w:rStyle w:val="myStyle"/>
        </w:rPr>
        <w:t xml:space="preserve">
	19.报告中的上级机关是指―o A:领导机关B:有关上级C:间接上级D:直接上级本题所属考点■题库原题
</w:t>
      </w:r>
    </w:p>
    <w:p/>
    <w:p>
      <w:pPr/>
      <w:r>
        <w:rPr>
          <w:rStyle w:val="myStyle"/>
        </w:rPr>
        <w:t xml:space="preserve">
	51.专项计划是为完成特定任务的计划，是某项重要项目的特殊安排，所以在拟定时不必考虑综合计划―参考答案错误本题解释【答案】No解析:专项计划是人们为完成某种特定的任务而制定的行为规划，在拟定时还要考虑综合计划综合计划与专项计划之间是整体与局部的关系，专项计划必须以综合计划为指导，避免同综合计划相脱节故本题判断错误本题所属考点-题库原题
</w:t>
      </w:r>
    </w:p>
    <w:p/>
    <w:p>
      <w:pPr/>
      <w:r>
        <w:rPr>
          <w:rStyle w:val="myStyle"/>
        </w:rPr>
        <w:t xml:space="preserve">
	52.垃圾填埋场能产生大量的高浓度的甲烷气体参考答案正确本题解释【答案】Yo解析在垃圾填埋过程中，由于厌氧分解产生大量的垃圾填埋气体，其主要成分是甲烷、二氧化碳、氮气、氨气、硫化氢、氢气等，其中甲烷的含量较高故本题判断正确本题所属考点-题库原题
</w:t>
      </w:r>
    </w:p>
    <w:p/>
    <w:p>
      <w:pPr/>
      <w:r>
        <w:rPr>
          <w:rStyle w:val="myStyle"/>
        </w:rPr>
        <w:t xml:space="preserve">
	53.“君子和而不同，小人同而不和”一句出自《论语》参考答案正确本题解释【答案］丫解析这句话出自《论语》，意思是，君子可以与他周围的人保持和谐融洽的关系，但他对待任何事情都必须经过自己大脑的独立思考，从来不愿人云亦云，盲目附和；而小人则没有自己独立的见解，只求与别人完全一致，而不讲求原则，但他却与别人不能保持融洽友好的关系故本题判断正确本题所属考点-题库原题54,和平与发展是当今时代的主题，但在霸权主义和强权政治依然横行的时代，我国应该强势崛起,可以忽略时代主题参考答案错误本题解释【答案】No解析和平与发展是当今时代的主题，虽然现在仍有霸权主义和强权政治横行，但是我国仍然应该走和平崛起的道路故本题判断错误本题所属考点■题库原题
</w:t>
      </w:r>
    </w:p>
    <w:p/>
    <w:p>
      <w:pPr/>
      <w:r>
        <w:rPr>
          <w:rStyle w:val="myStyle"/>
        </w:rPr>
        <w:t xml:space="preserve">
	55.甲下落不明满6年，其妻向人民法院申请宣告死亡，其父向人民法院申请宣告失踪，人民法院应当只按其父的申请宣告失踪参考答案错误本题解释参考答案:错误（否）答案解释:解析《民法通则》第23条规定，公民有下列情形之一的，利害关系人可以向人民法院申请宣告他死亡
</w:t>
      </w:r>
    </w:p>
    <w:p/>
    <w:p>
      <w:pPr/>
      <w:r>
        <w:rPr>
          <w:rStyle w:val="myStyle"/>
        </w:rPr>
        <w:t xml:space="preserve">
	（一）下落不明满四年的;
</w:t>
      </w:r>
    </w:p>
    <w:p/>
    <w:p>
      <w:pPr/>
      <w:r>
        <w:rPr>
          <w:rStyle w:val="myStyle"/>
        </w:rPr>
        <w:t xml:space="preserve">
	（二）因意外事故下落不明，从事故发生之日起满二年的战争期间下落不明的，下落不明的时间从战争结束之日起计算甲下落不明满六年，符合申请宣告死亡的条件，应当按照其妻的申请宣告死亡故本题判断错误本题所属考点-题库原题四.填空题（共55题）
</w:t>
      </w:r>
    </w:p>
    <w:p/>
    <w:p>
      <w:pPr/>
      <w:r>
        <w:rPr>
          <w:rStyle w:val="myStyle"/>
        </w:rPr>
        <w:t xml:space="preserve">
	1.玩忽职守是指行为人不履行或者职务的行为参考答案不正确履行本题所属考点-题库原题
</w:t>
      </w:r>
    </w:p>
    <w:p/>
    <w:p>
      <w:pPr/>
      <w:r>
        <w:rPr>
          <w:rStyle w:val="myStyle"/>
        </w:rPr>
        <w:t xml:space="preserve">
	2.一是教师运用口头语言系统连贯地向学生传授知识、能，发展学生智力的教学方法参考答案讲授法本题所属考点-教学
</w:t>
      </w:r>
    </w:p>
    <w:p/>
    <w:p>
      <w:pPr/>
      <w:r>
        <w:rPr>
          <w:rStyle w:val="myStyle"/>
        </w:rPr>
        <w:t xml:space="preserve">
	3.人民检察院是机关，依法独立行使检察权参考答案法律监督本题所属考点■题库原题
</w:t>
      </w:r>
    </w:p>
    <w:p/>
    <w:p>
      <w:pPr/>
      <w:r>
        <w:rPr>
          <w:rStyle w:val="myStyle"/>
        </w:rPr>
        <w:t xml:space="preserve">
	4.行政行为是代表国家，以国家名义作出的行为，故其以作为实施保障参考答案国家强制力本题所属考点-题库原题
</w:t>
      </w:r>
    </w:p>
    <w:p/>
    <w:p>
      <w:pPr/>
      <w:r>
        <w:rPr>
          <w:rStyle w:val="myStyle"/>
        </w:rPr>
        <w:t xml:space="preserve">
	5.教师要因材施教，不断更新教育教学方法，并能灵活处理教学过程中的突发事件，这体现了教师职业角色的一特点参考答案创造性本题所属考点-学生与教育
</w:t>
      </w:r>
    </w:p>
    <w:p/>
    <w:p>
      <w:pPr/>
      <w:r>
        <w:rPr>
          <w:rStyle w:val="myStyle"/>
        </w:rPr>
        <w:t xml:space="preserve">
	6.一是科学发展观的核心参考答案以人为本本题所属考点-题库原题
</w:t>
      </w:r>
    </w:p>
    <w:p/>
    <w:p>
      <w:pPr/>
      <w:r>
        <w:rPr>
          <w:rStyle w:val="myStyle"/>
        </w:rPr>
        <w:t xml:space="preserve">
	7.学习动机是由学习需要和两个基本成分构成参考答案学习期待本题所属考点-学习心理
</w:t>
      </w:r>
    </w:p>
    <w:p/>
    <w:p>
      <w:pPr/>
      <w:r>
        <w:rPr>
          <w:rStyle w:val="myStyle"/>
        </w:rPr>
        <w:t xml:space="preserve">
	8.有预定目的，需要一定意志努力的注意是随意注意入芝兰之室，久而不闻其香“描述的是参考答案适应现象本题解释【答案】适应现象本题所属考点-教育理论综合知识
</w:t>
      </w:r>
    </w:p>
    <w:p/>
    <w:p>
      <w:pPr/>
      <w:r>
        <w:rPr>
          <w:rStyle w:val="myStyle"/>
        </w:rPr>
        <w:t xml:space="preserve">
	9.事业单位是一个有着鲜明中国特色的―，事业单位应当具备―参考答案社会组织法人条件本题所属考点-题库原题
</w:t>
      </w:r>
    </w:p>
    <w:p/>
    <w:p>
      <w:pPr/>
      <w:r>
        <w:rPr>
          <w:rStyle w:val="myStyle"/>
        </w:rPr>
        <w:t xml:space="preserve">
	10.《中华人民共和国未成年保护法》第三十三条规定，国家采取措施，预防未成年人沉迷参考答案网络本题解释参考解析网络本题所属考点-教育理论综合知识
</w:t>
      </w:r>
    </w:p>
    <w:p/>
    <w:p>
      <w:pPr/>
      <w:r>
        <w:rPr>
          <w:rStyle w:val="myStyle"/>
        </w:rPr>
        <w:t xml:space="preserve">
	11.人民代表大会制度是我国的―制度，是人民民主专政的―形式参考答案根本政治政权组织本题所属考点-题库原题
</w:t>
      </w:r>
    </w:p>
    <w:p/>
    <w:p>
      <w:pPr/>
      <w:r>
        <w:rPr>
          <w:rStyle w:val="myStyle"/>
        </w:rPr>
        <w:t xml:space="preserve">
	12.事业单位岗位分为管理岗位、专业技术岗位和―岗位三种类别参考答案工勤技能本题所属考点-题库原题
</w:t>
      </w:r>
    </w:p>
    <w:p/>
    <w:p>
      <w:pPr/>
      <w:r>
        <w:rPr>
          <w:rStyle w:val="myStyle"/>
        </w:rPr>
        <w:t xml:space="preserve">
	13.需要转为动机，除了需要必须有一定的强度，还需要适当的客观条件，即参考答案诱因本题所属考点-需要、动机、兴趣
</w:t>
      </w:r>
    </w:p>
    <w:p/>
    <w:p>
      <w:pPr/>
      <w:r>
        <w:rPr>
          <w:rStyle w:val="myStyle"/>
        </w:rPr>
        <w:t xml:space="preserve">
	14.是全部教学工作的中心环节参考答案上课本题解释参考解析【答案】上课本题所属考点-教育理论综合知识
</w:t>
      </w:r>
    </w:p>
    <w:p/>
    <w:p>
      <w:pPr/>
      <w:r>
        <w:rPr>
          <w:rStyle w:val="myStyle"/>
        </w:rPr>
        <w:t xml:space="preserve">
	15.家庭美德的主要规范包括D、―、―、D、Do参考答案尊老爱幼男女平等夫妻和睦勤俭持家邻里团结本题所属考点-题库原题
</w:t>
      </w:r>
    </w:p>
    <w:p/>
    <w:p>
      <w:pPr/>
      <w:r>
        <w:rPr>
          <w:rStyle w:val="myStyle"/>
        </w:rPr>
        <w:t xml:space="preserve">
	16.庆祝香港回归祖国周年大会暨香港特别行政区新一届政府就职典礼于2012年7月1日上午在香港会展中心隆重举行香港特别行政区第任行政长官宣誓就职参考答案十五四梁振英本题所属考点-题库原题
</w:t>
      </w:r>
    </w:p>
    <w:p/>
    <w:p>
      <w:pPr/>
      <w:r>
        <w:rPr>
          <w:rStyle w:val="myStyle"/>
        </w:rPr>
        <w:t xml:space="preserve">
	17.一是党在农村工作的基础参考答案农村本题所属考点-题库原题
</w:t>
      </w:r>
    </w:p>
    <w:p/>
    <w:p>
      <w:pPr/>
      <w:r>
        <w:rPr>
          <w:rStyle w:val="myStyle"/>
        </w:rPr>
        <w:t xml:space="preserve">
	18.从2012年7月1日起全国除西藏和新疆以外的29个省、自治区、直辖市将实行居民电价参考答案阶梯本题所属考点-题库原题
</w:t>
      </w:r>
    </w:p>
    <w:p/>
    <w:p>
      <w:pPr/>
      <w:r>
        <w:rPr>
          <w:rStyle w:val="myStyle"/>
        </w:rPr>
        <w:t xml:space="preserve">
	19.―第19次蝉联―富豪排行榜首富参考答案比尔.盖茨福布斯本题所属考点-题库原题
</w:t>
      </w:r>
    </w:p>
    <w:p/>
    <w:p>
      <w:pPr/>
      <w:r>
        <w:rPr>
          <w:rStyle w:val="myStyle"/>
        </w:rPr>
        <w:t xml:space="preserve">
	20.国家机关、企业事业单位和其他社会组织应当为教师的―和―提供方便，给予协助参考答案社会调查社会实践本题解释【答案】社会调查；社会实践本题所属考点-教育理论综合知识
</w:t>
      </w:r>
    </w:p>
    <w:p/>
    <w:p>
      <w:pPr/>
      <w:r>
        <w:rPr>
          <w:rStyle w:val="myStyle"/>
        </w:rPr>
        <w:t xml:space="preserve">
	21.学生的不良行为分为―和不良品德行为两种参考答案过错行为本题所属考点-态度与品德的形成
</w:t>
      </w:r>
    </w:p>
    <w:p/>
    <w:p>
      <w:pPr/>
      <w:r>
        <w:rPr>
          <w:rStyle w:val="myStyle"/>
        </w:rPr>
        <w:t xml:space="preserve">
	22.欧洲中世纪用于对普通贫民子弟传授宗教及读写知识的教会学校――o参考答案教区学校本题解释【答案】教区学校本题所属考点-教育理论综合知识
</w:t>
      </w:r>
    </w:p>
    <w:p/>
    <w:p>
      <w:pPr/>
      <w:r>
        <w:rPr>
          <w:rStyle w:val="myStyle"/>
        </w:rPr>
        <w:t xml:space="preserve">
	23.―被誉为“地球上一道美丽的疮疤”，集雄、奇、险、秀为一体的国家风景区参考答案马岭河峡谷本题所属考点-题库原题24智力技能形成的阶段有―、原型操作和―参考答案原型定向原型内化本题解释参考解析原型定向原型内化本题所属考点-教育理论基础知识参考答案:D本题解释【答案】Do解析:报告的主送机关是发文单位的直属上级领导机关故本题答案为Do本题所属考点?题库原题
</w:t>
      </w:r>
    </w:p>
    <w:p/>
    <w:p>
      <w:pPr/>
      <w:r>
        <w:rPr>
          <w:rStyle w:val="myStyle"/>
        </w:rPr>
        <w:t xml:space="preserve">
	20.下列文物在长江流域出土的是A:嵌错赏功宴乐铜壶B:甲骨文C:秦陵兵马俑D:莲鹤方壶参考答案:A本题解释:A【解析】战国嵌错赏功宴乐铜壶，于1965年在四川成都百花潭出土;甲骨文是中国已发现的古代文字中时代最早、体系较为完整的文字，19世纪末在殷代都城遗址即今河南安阳小屯被发现;秦陵兵马俑于1974年在陕西省临潼县西杨村被发现;春秋莲鹤方壶出土于1923年河南新郑李家楼郑公大墓故答案为A本题所属考点?题库原题
</w:t>
      </w:r>
    </w:p>
    <w:p/>
    <w:p>
      <w:pPr/>
      <w:r>
        <w:rPr>
          <w:rStyle w:val="myStyle"/>
        </w:rPr>
        <w:t xml:space="preserve">
	21.甲国公民在乙国将丙国公民杀死后逃入丁国，现甲、乙、丙三国均向丁国要求将甲引渡下列表述中正确的是o A:丁国应将其引渡给甲国B:丁国应将其引渡给乙国
</w:t>
      </w:r>
    </w:p>
    <w:p/>
    <w:p>
      <w:pPr/>
      <w:r>
        <w:rPr>
          <w:rStyle w:val="myStyle"/>
        </w:rPr>
        <w:t xml:space="preserve">
	25.根据知识表述形式不同，可以将知识分为陈述性知识和―参考答案程序性知识本题解释【答案】程序性知识解析依据知识的不同表述形式，现代认知心理学将知识分为陈述性知识和程序性知识两类，故填程序性知识本题所属考点-教育理论综合知识
</w:t>
      </w:r>
    </w:p>
    <w:p/>
    <w:p>
      <w:pPr/>
      <w:r>
        <w:rPr>
          <w:rStyle w:val="myStyle"/>
        </w:rPr>
        <w:t xml:space="preserve">
	26.10月11日中国作家―获2012年度―奖，他的小说《红高粱》曾被张艺谋拍成电影参考答案莫言诺贝尔文学本题所属考点-题库原题
</w:t>
      </w:r>
    </w:p>
    <w:p/>
    <w:p>
      <w:pPr/>
      <w:r>
        <w:rPr>
          <w:rStyle w:val="myStyle"/>
        </w:rPr>
        <w:t xml:space="preserve">
	27.道德是人们在社会生活中应当遵循的，调整人与人之间以及―相互关系的行为规范的总和参考答案个人与社会本题所属考点-题库原题
</w:t>
      </w:r>
    </w:p>
    <w:p/>
    <w:p>
      <w:pPr/>
      <w:r>
        <w:rPr>
          <w:rStyle w:val="myStyle"/>
        </w:rPr>
        <w:t xml:space="preserve">
	28.中华人民共和国国歌是一参考答案《义勇军进行曲》本题所属考点-题库原题
</w:t>
      </w:r>
    </w:p>
    <w:p/>
    <w:p>
      <w:pPr/>
      <w:r>
        <w:rPr>
          <w:rStyle w:val="myStyle"/>
        </w:rPr>
        <w:t xml:space="preserve">
	29.知识产权是指民事主体对自己创造性的―依法享有的专有的权利参考答案智力劳动成果本题所属考点-题库原题
</w:t>
      </w:r>
    </w:p>
    <w:p/>
    <w:p>
      <w:pPr/>
      <w:r>
        <w:rPr>
          <w:rStyle w:val="myStyle"/>
        </w:rPr>
        <w:t xml:space="preserve">
	30.人类社会一切类型的法都具有的共同的本质是参考答案法是统治阶级意志的表现本题所属考点-题库原题
</w:t>
      </w:r>
    </w:p>
    <w:p/>
    <w:p>
      <w:pPr/>
      <w:r>
        <w:rPr>
          <w:rStyle w:val="myStyle"/>
        </w:rPr>
        <w:t xml:space="preserve">
	31.宪法是我国社会主义法的重要渊源，具有参考答案］【高法律地位和法律效力本题所属考点?题库原题
</w:t>
      </w:r>
    </w:p>
    <w:p/>
    <w:p>
      <w:pPr/>
      <w:r>
        <w:rPr>
          <w:rStyle w:val="myStyle"/>
        </w:rPr>
        <w:t xml:space="preserve">
	32.―既可以成为意志行动的动力，又可以成为意志行动的阻力参考答案情感本题所属考点-情绪、情感与意志
</w:t>
      </w:r>
    </w:p>
    <w:p/>
    <w:p>
      <w:pPr/>
      <w:r>
        <w:rPr>
          <w:rStyle w:val="myStyle"/>
        </w:rPr>
        <w:t xml:space="preserve">
	33.9月27日中国第五次―科学考察队凯旋归来参考答案北极本题所属考点-题库原题
</w:t>
      </w:r>
    </w:p>
    <w:p/>
    <w:p>
      <w:pPr/>
      <w:r>
        <w:rPr>
          <w:rStyle w:val="myStyle"/>
        </w:rPr>
        <w:t xml:space="preserve">
	34.除国家另有规定外，任何组织和个人不得招用―的未成年人参加劳动参考答案未满16周岁本题所属考点-未成年人保护法
</w:t>
      </w:r>
    </w:p>
    <w:p/>
    <w:p>
      <w:pPr/>
      <w:r>
        <w:rPr>
          <w:rStyle w:val="myStyle"/>
        </w:rPr>
        <w:t xml:space="preserve">
	35.儿童的心理年龄特征是指儿童心理发展的各个不同年龄阶段所形成和表现出来的那些―、―和―特征参考答案一般的典型的本质的本题解释参考解析一般的典型的本质的本题所属考点-教育理论综合知识
</w:t>
      </w:r>
    </w:p>
    <w:p/>
    <w:p>
      <w:pPr/>
      <w:r>
        <w:rPr>
          <w:rStyle w:val="myStyle"/>
        </w:rPr>
        <w:t xml:space="preserve">
	36.把课程用于教育科学的专门术语，始于英国教育家斯宾塞的《―》参考答案什么知识最有价值本题所属考点-课程
</w:t>
      </w:r>
    </w:p>
    <w:p/>
    <w:p>
      <w:pPr/>
      <w:r>
        <w:rPr>
          <w:rStyle w:val="myStyle"/>
        </w:rPr>
        <w:t xml:space="preserve">
	37.预防未成年人犯罪，在各级人民政府组织领导下，实行参考答案综合治理本题所属考点-未成年人保护法
</w:t>
      </w:r>
    </w:p>
    <w:p/>
    <w:p>
      <w:pPr/>
      <w:r>
        <w:rPr>
          <w:rStyle w:val="myStyle"/>
        </w:rPr>
        <w:t xml:space="preserve">
	38.―是课程目标的载体，它是依据课程目标以及相应年龄阶段的幼儿身心发展的规律与特点而选定的幼儿能够学、应该学、适宜学的知识和经验参考答案课程内容本题解释参考解析课程内容本题所属考点-教育理论综合知识39卢俊是自然主义的代表，其著作是―o参考答案爱弥儿本题解释:【答案】爱弥儿本题所属考点-教育理论综合知识
</w:t>
      </w:r>
    </w:p>
    <w:p/>
    <w:p>
      <w:pPr/>
      <w:r>
        <w:rPr>
          <w:rStyle w:val="myStyle"/>
        </w:rPr>
        <w:t xml:space="preserve">
	40.学高为师，行为世范”体现了教师的―o参考答案示范性本题解释参考解析示范性本题所属考点-教育公共基础知识4L《中华人民共和国教育法》规定，国务院和地方各级人民政府根据分级管理、―的原则，领导和管理教育工作参考答案分工负责本题所属考点-小学教育理论综合
</w:t>
      </w:r>
    </w:p>
    <w:p/>
    <w:p>
      <w:pPr/>
      <w:r>
        <w:rPr>
          <w:rStyle w:val="myStyle"/>
        </w:rPr>
        <w:t xml:space="preserve">
	42.与定势常常是指的同一种现象，即先于一定的活动而又指向该活动的一种动力准备状态参考答案心向本题所属考点-学习心理
</w:t>
      </w:r>
    </w:p>
    <w:p/>
    <w:p>
      <w:pPr/>
      <w:r>
        <w:rPr>
          <w:rStyle w:val="myStyle"/>
        </w:rPr>
        <w:t xml:space="preserve">
	43.著名认知心理学家安德森从信息加工的角度，把知识分为陈述性知识和程序性知识，其中陈述性知识的最小表征方式是―o参考答案命题本题解释参考解析【答案】命题本题所属考点■教育理论综合知识
</w:t>
      </w:r>
    </w:p>
    <w:p/>
    <w:p>
      <w:pPr/>
      <w:r>
        <w:rPr>
          <w:rStyle w:val="myStyle"/>
        </w:rPr>
        <w:t xml:space="preserve">
	44.在马斯洛的需要层次理论中，最基本的需要是，最高层次的需要是参考答案生理需要自我实现的需要本题解释参考解析生理需要自我实现的需要本题所属考点-教育公共基础知识
</w:t>
      </w:r>
    </w:p>
    <w:p/>
    <w:p>
      <w:pPr/>
      <w:r>
        <w:rPr>
          <w:rStyle w:val="myStyle"/>
        </w:rPr>
        <w:t xml:space="preserve">
	45.以持久的心境低落为特征的神经症是参考答案抑郁症本题所属考点■学生心理健康与教育
</w:t>
      </w:r>
    </w:p>
    <w:p/>
    <w:p>
      <w:pPr/>
      <w:r>
        <w:rPr>
          <w:rStyle w:val="myStyle"/>
        </w:rPr>
        <w:t xml:space="preserve">
	46.一是中华人民共和国的根本制度参考答案社会主义制度本题所属考点-题库原题
</w:t>
      </w:r>
    </w:p>
    <w:p/>
    <w:p>
      <w:pPr/>
      <w:r>
        <w:rPr>
          <w:rStyle w:val="myStyle"/>
        </w:rPr>
        <w:t xml:space="preserve">
	47.马卡连柯说，“要尽量多地要求一个人，也要尽可能多地尊重一个人”这句话说明的德育原则是参考答案尊重学生与严格要求学生相结合的原则本题解释参考解析【答案】尊重学生与严格要求学生相结合的原则本题所属考点-教育理论综合知识
</w:t>
      </w:r>
    </w:p>
    <w:p/>
    <w:p>
      <w:pPr/>
      <w:r>
        <w:rPr>
          <w:rStyle w:val="myStyle"/>
        </w:rPr>
        <w:t xml:space="preserve">
	48.幼儿园某个月的教学计划属于―参考答案近期目标本题所属考点―幼儿园教育理论综合
</w:t>
      </w:r>
    </w:p>
    <w:p/>
    <w:p>
      <w:pPr/>
      <w:r>
        <w:rPr>
          <w:rStyle w:val="myStyle"/>
        </w:rPr>
        <w:t xml:space="preserve">
	49.埃里克森认为青年期面临的主要矛盾是参考答案自我同一性对角色混乱本题解释【答案】自我同一性对角色混乱本题所属考点■教育理论综合知识
</w:t>
      </w:r>
    </w:p>
    <w:p/>
    <w:p>
      <w:pPr/>
      <w:r>
        <w:rPr>
          <w:rStyle w:val="myStyle"/>
        </w:rPr>
        <w:t xml:space="preserve">
	50.是新社会取代旧社会的决定性手段和重要环节参考答案革命本题所属考点-题库原题5L教师公正的核心是参考答案对学生的公正本题所属考点-幼儿园教育理论综合
</w:t>
      </w:r>
    </w:p>
    <w:p/>
    <w:p>
      <w:pPr/>
      <w:r>
        <w:rPr>
          <w:rStyle w:val="myStyle"/>
        </w:rPr>
        <w:t xml:space="preserve">
	52.至高铁9月28日正式通车运营，该线路单程2128公里，是中国最长的高铁线路参考答案西安广州本题所属考点■题库原题C:丁国应将其引渡给丙国D:由丁国自己决定将其引渡给哪个国家参考答案:D本题解释:参考答案:D【解析】有权请求引渡的国家一般有三类罪犯本人所属国、犯罪行为发生地国、受害人所属国如果三类国家同时请求引渡同一罪犯，原则上由被请求国决定把罪犯引渡给哪个国家因此D项正确本题所属考点-题库原题22用一个字节最多能编出―不同的码A:8个B:16个C:128个D:256个参考答案:D本题解释:D.解析一个字节表示8个二进制数，从最小的000000000―直到最大的11mm化55,共有256个二进制编码故本题答案选D本题所属考点■题库原题
</w:t>
      </w:r>
    </w:p>
    <w:p/>
    <w:p>
      <w:pPr/>
      <w:r>
        <w:rPr>
          <w:rStyle w:val="myStyle"/>
        </w:rPr>
        <w:t xml:space="preserve">
	53.记忆包括―、―和再现三个基本环节参考答案识记保持本题所属考点-记忆
</w:t>
      </w:r>
    </w:p>
    <w:p/>
    <w:p>
      <w:pPr/>
      <w:r>
        <w:rPr>
          <w:rStyle w:val="myStyle"/>
        </w:rPr>
        <w:t xml:space="preserve">
	54.教学方法是为了完成教学任务而采取的方法它包括教师教的方法和―o参考答案学生学的方法本题解释参考解析学生学的方法本题所属考点■教育理论综合知识
</w:t>
      </w:r>
    </w:p>
    <w:p/>
    <w:p>
      <w:pPr/>
      <w:r>
        <w:rPr>
          <w:rStyle w:val="myStyle"/>
        </w:rPr>
        <w:t xml:space="preserve">
	55.赫尔巴特最早论述掌握知识与形成思想品德之间的关系，提出了的观点参考答案教育性教学本题所属考点-教学五.简答题（共25题）1,小何通过选拔考试到某局办公室负责综合协调工作第一天刚上班，就接到局长来电小何，请你把各科室今天的工作计划报拿来给我看看”接到局长电话，小何花了半个多小时才草草收集并呈报了一份《各科室今日工作动态》，事后发现材料存在不少缺漏和表述不规范的地方这项工作刚刚完成，又接到了副局长的来电“小何，局长今天的工作是怎么安排的？我今天下午的会议几点开始？”接到副局长电话，小何开始翻阅近期相关文件通知，询问办公室主任和局长司机关于局长的工作安排，并再次确认下午的会议时间，最终以书面形式呈送给副局长第二天才到办公室，小何又接到局长的来电“小何，我在外地出差今天各科室都有哪些工作计划？昨天各科室工作完成情况怎么样？”局长来电时，小何手头上只有《各科室今日工作动态》，却没有《各科室昨日工作完成情况》于是，小何又去了各科室了解昨日工作完成情况，按照“XX工作全部完成、XX工作未完成、XX工作按序时进度稳步推进”等分类梳理，然后与《各科室今日工作动态》一并编成短信发给局长小何诉说，以上三个来电，都让他的工作比较被动，一些工作直到领导吩咐后，才仓促地去收集，报送相关信息，不但成效不高，还容易出错，打乱了工作节奏对此，他很苦恼问题请分析小何“苦恼”的原因（6分）参考答案小何苦恼的原因主要在于
</w:t>
      </w:r>
    </w:p>
    <w:p/>
    <w:p>
      <w:pPr/>
      <w:r>
        <w:rPr>
          <w:rStyle w:val="myStyle"/>
        </w:rPr>
        <w:t xml:space="preserve">
	（1）对工作不了解，业务水平生疏，信息沟通和上下级的反馈的渠道不通杨；
</w:t>
      </w:r>
    </w:p>
    <w:p/>
    <w:p>
      <w:pPr/>
      <w:r>
        <w:rPr>
          <w:rStyle w:val="myStyle"/>
        </w:rPr>
        <w:t xml:space="preserve">
	（2）工作被动，缺乏积极主动性，没有较好的协调机关内部各科室，确保政令统一，形成工作合力；
</w:t>
      </w:r>
    </w:p>
    <w:p/>
    <w:p>
      <w:pPr/>
      <w:r>
        <w:rPr>
          <w:rStyle w:val="myStyle"/>
        </w:rPr>
        <w:t xml:space="preserve">
	（3）缺少全局观念和统率意识，没有能够及时、准确掌握各项工作动态本题所属考点-题库原题
</w:t>
      </w:r>
    </w:p>
    <w:p/>
    <w:p>
      <w:pPr/>
      <w:r>
        <w:rPr>
          <w:rStyle w:val="myStyle"/>
        </w:rPr>
        <w:t xml:space="preserve">
	2.简述生产与消费的关系参考答案生产与消费之间是辩证统一的关系首先，生产决定消费1生产决定消费的对象我们消费的对象，首先必须生产出来2生产决定消费的方式，随着生产力的发展，社会的进步，我们的消费方式、娱乐方式也发生了变化事实表明，随着一些产品的出现和广泛应用，不但改变了以往的生产方式，同时也改变了人们的生活方式和娱乐方式3生产决定消费的质量和水平在过去，老百姓见面会问一句“吃了吗？”而现在人们见面会问“买车了吗？这就是由于以前生产力水平比较低，只有生产力发展了，人们的消费对象才会日益丰富，因此，生产决定消费的质量和水平4生产为消费创造动力一种产品只有生产出来，人们才会有这种消费的欲望所以，生产为消费创造动力另一方面，消费对生产也具有反作用消费对生产的反作用包括两个方面其一，科学合理的消费对生产具有促进作用；其二，不科学、不合理的消费对生产具有阻碍作用消费对生产的促进作用表现在消费拉动经济增长，促进生产的发展1消费是生产的目的2消费对生产具有导向作用3消费是生产的动力一个新的消费热点的出现，往往能带动一个产业甚至几个相关产业的出现和成长4消费为生产创造新的劳动力，提高劳动力质量和生产积极性从消费的反作用可以看出，没有消费，生产同样也无法继续进行，也就毫无意义所以，消费是生产的最终目的和动力本题所属考点-题库原题
</w:t>
      </w:r>
    </w:p>
    <w:p/>
    <w:p>
      <w:pPr/>
      <w:r>
        <w:rPr>
          <w:rStyle w:val="myStyle"/>
        </w:rPr>
        <w:t xml:space="preserve">
	3.如何防止幼儿注意分散？5分参考答案:参考解析
</w:t>
      </w:r>
    </w:p>
    <w:p/>
    <w:p>
      <w:pPr/>
      <w:r>
        <w:rPr>
          <w:rStyle w:val="myStyle"/>
        </w:rPr>
        <w:t xml:space="preserve">
	（1）排除无关刺激的干扰教室周围的环境尽量保持安静，教室布置整洁优美，教具应该密切配合教学内容，不必过于新奇
</w:t>
      </w:r>
    </w:p>
    <w:p/>
    <w:p>
      <w:pPr/>
      <w:r>
        <w:rPr>
          <w:rStyle w:val="myStyle"/>
        </w:rPr>
        <w:t xml:space="preserve">
	（2）根据幼儿的兴趣和需要组织教育活动活动内容应贴近幼儿的生活，应是他们关注和感兴趣的事物
</w:t>
      </w:r>
    </w:p>
    <w:p/>
    <w:p>
      <w:pPr/>
      <w:r>
        <w:rPr>
          <w:rStyle w:val="myStyle"/>
        </w:rPr>
        <w:t xml:space="preserve">
	（3）注意教学的方法，控制教学时间教师在教学中要采用多样化的教学方法，还要控制好活动时间，活动时间不宜过长
</w:t>
      </w:r>
    </w:p>
    <w:p/>
    <w:p>
      <w:pPr/>
      <w:r>
        <w:rPr>
          <w:rStyle w:val="myStyle"/>
        </w:rPr>
        <w:t xml:space="preserve">
	（4）妥善地安排教学环节，维护好课堂纪律教师既要维护好正常的教学秩序，也要妥善处理一些分散幼儿注意的偶发事件本题所属考点-教育理论综合知识
</w:t>
      </w:r>
    </w:p>
    <w:p/>
    <w:p>
      <w:pPr/>
      <w:r>
        <w:rPr>
          <w:rStyle w:val="myStyle"/>
        </w:rPr>
        <w:t xml:space="preserve">
	4.简述教育的文化功能参考答案参考解析
</w:t>
      </w:r>
    </w:p>
    <w:p/>
    <w:p>
      <w:pPr/>
      <w:r>
        <w:rPr>
          <w:rStyle w:val="myStyle"/>
        </w:rPr>
        <w:t xml:space="preserve">
	（1）教育的文化传承功能教育有选择、整理、传递和保存文化方面的功能
</w:t>
      </w:r>
    </w:p>
    <w:p/>
    <w:p>
      <w:pPr/>
      <w:r>
        <w:rPr>
          <w:rStyle w:val="myStyle"/>
        </w:rPr>
        <w:t xml:space="preserve">
	（2）教育的文化选择功能成功的教育往往可以帮助青年一代掌握社会核心文化的主体，从而使各种亚文化与核心文化保持协调
</w:t>
      </w:r>
    </w:p>
    <w:p/>
    <w:p>
      <w:pPr/>
      <w:r>
        <w:rPr>
          <w:rStyle w:val="myStyle"/>
        </w:rPr>
        <w:t xml:space="preserve">
	（3）教育的文化融合功能
</w:t>
      </w:r>
    </w:p>
    <w:p/>
    <w:p>
      <w:pPr/>
      <w:r>
        <w:rPr>
          <w:rStyle w:val="myStyle"/>
        </w:rPr>
        <w:t xml:space="preserve">
	（4）教育的文化创新功能本题所属考点■教育理论综合知识
</w:t>
      </w:r>
    </w:p>
    <w:p/>
    <w:p>
      <w:pPr/>
      <w:r>
        <w:rPr>
          <w:rStyle w:val="myStyle"/>
        </w:rPr>
        <w:t xml:space="preserve">
	5.
</w:t>
      </w:r>
    </w:p>
    <w:p/>
    <w:p>
      <w:pPr/>
      <w:r>
        <w:rPr>
          <w:rStyle w:val="myStyle"/>
        </w:rPr>
        <w:t xml:space="preserve">
	13.实施义务教育，国务院和县级以上地方人民政府有何义务参考答案【参考答案】应当合理配置教育资源，促进义务教育均衡发展，改善薄弱学校的办学条件，并采取措施，保障从农村地区、民族地区实施义务教育，保障家庭经济困难的和残疾的适龄儿童、少年接受义务教育本题所属考点-义务教育法
</w:t>
      </w:r>
    </w:p>
    <w:p/>
    <w:p>
      <w:pPr/>
      <w:r>
        <w:rPr>
          <w:rStyle w:val="myStyle"/>
        </w:rPr>
        <w:t xml:space="preserve">
	6.简述做好个别学生教育的一般要求参考答案【答案要点］
</w:t>
      </w:r>
    </w:p>
    <w:p/>
    <w:p>
      <w:pPr/>
      <w:r>
        <w:rPr>
          <w:rStyle w:val="myStyle"/>
        </w:rPr>
        <w:t xml:space="preserve">
	（1）摸清情况，分析原因，区别对待；
</w:t>
      </w:r>
    </w:p>
    <w:p/>
    <w:p>
      <w:pPr/>
      <w:r>
        <w:rPr>
          <w:rStyle w:val="myStyle"/>
        </w:rPr>
        <w:t xml:space="preserve">
	（2）热爱和尊重学生，促其转化；
</w:t>
      </w:r>
    </w:p>
    <w:p/>
    <w:p>
      <w:pPr/>
      <w:r>
        <w:rPr>
          <w:rStyle w:val="myStyle"/>
        </w:rPr>
        <w:t xml:space="preserve">
	（3）发现“闪光点”，及时表扬，逐步提高；
</w:t>
      </w:r>
    </w:p>
    <w:p/>
    <w:p>
      <w:pPr/>
      <w:r>
        <w:rPr>
          <w:rStyle w:val="myStyle"/>
        </w:rPr>
        <w:t xml:space="preserve">
	（4）自我剖析，制定措施，接受监督；
</w:t>
      </w:r>
    </w:p>
    <w:p/>
    <w:p>
      <w:pPr/>
      <w:r>
        <w:rPr>
          <w:rStyle w:val="myStyle"/>
        </w:rPr>
        <w:t xml:space="preserve">
	（5）常抓不懈，持之以恒本题所属考点-班主任与班级管理
</w:t>
      </w:r>
    </w:p>
    <w:p/>
    <w:p>
      <w:pPr/>
      <w:r>
        <w:rPr>
          <w:rStyle w:val="myStyle"/>
        </w:rPr>
        <w:t xml:space="preserve">
	7.试述情绪与情感的功能参考答案参考解析
</w:t>
      </w:r>
    </w:p>
    <w:p/>
    <w:p>
      <w:pPr/>
      <w:r>
        <w:rPr>
          <w:rStyle w:val="myStyle"/>
        </w:rPr>
        <w:t xml:space="preserve">
	（1）适应功能情绪和情感是有机体适应生存和发展的一种重要方式如动物遇到危险时，产生怕的呼救，就是动物求生的一种手段
</w:t>
      </w:r>
    </w:p>
    <w:p/>
    <w:p>
      <w:pPr/>
      <w:r>
        <w:rPr>
          <w:rStyle w:val="myStyle"/>
        </w:rPr>
        <w:t xml:space="preserve">
	（2）动机功能情绪、情感是动机的源泉之一，是动机系统的一个基本成分它能够激励人的活动，提高人的活动效率同时，情绪对于生理内驱力也具有放大信号的作用，成为驱使人们行为的强大动力
</w:t>
      </w:r>
    </w:p>
    <w:p/>
    <w:p>
      <w:pPr/>
      <w:r>
        <w:rPr>
          <w:rStyle w:val="myStyle"/>
        </w:rPr>
        <w:t xml:space="preserve">
	（3）组织功能情绪和情感这种特殊的心理活动，对其他心理过程而言是一种监测系统，是心理活动的组织者积极的情绪和情感具有调节和组织作用；消极的情绪和情感则有干扰、破坏作用情绪和情感的组织作用表现在促成知觉选择，监视信息的移动，影响工作记忆，影响思维活动和影响人的行为表现
</w:t>
      </w:r>
    </w:p>
    <w:p/>
    <w:p>
      <w:pPr/>
      <w:r>
        <w:rPr>
          <w:rStyle w:val="myStyle"/>
        </w:rPr>
        <w:t xml:space="preserve">
	（4）信号功能情绪和情感在人际间具有传递信息，沟通思想的功能情绪的信号功能体现在个体将自己的愿望、要求、观点、态度通过一定的情感表达方式传递给别人并加以影响这种功能是通过表情实现的它是非言语沟通的重要组成部分，在人与人之间的信息交流中具有信号意义例如点头微笑表示赞赏；摇头皱眉表示否定
</w:t>
      </w:r>
    </w:p>
    <w:p/>
    <w:p>
      <w:pPr/>
      <w:r>
        <w:rPr>
          <w:rStyle w:val="myStyle"/>
        </w:rPr>
        <w:t xml:space="preserve">
	（5）健康功能人对社会的适应是通过调节情绪来进行的，情绪调控的好坏会直接影响到身心健康情绪情感的健康功能表现为积极的情绪有助于身心健康，消极的情绪会引起人的各种疾病积极而正常的情绪体验是保持心理平衡与身体健康的条件
</w:t>
      </w:r>
    </w:p>
    <w:p/>
    <w:p>
      <w:pPr/>
      <w:r>
        <w:rPr>
          <w:rStyle w:val="myStyle"/>
        </w:rPr>
        <w:t xml:space="preserve">
	（6）感染功能人类的情绪和情感可以互相传递和感受，具有感染性人们之间的感情沟通正是通过情绪和情感的易感性功能才得以实现的此外，情绪情感还具有强化功能、迁移功能、疏导功能和协调功能本题所属考点?教育公共基础知识8,个体身心发展的规律有哪些？请根据这些规律论述教育工作应该怎样进行参考答案【答案要点】
</w:t>
      </w:r>
    </w:p>
    <w:p/>
    <w:p>
      <w:pPr/>
      <w:r>
        <w:rPr>
          <w:rStyle w:val="myStyle"/>
        </w:rPr>
        <w:t xml:space="preserve">
	（1）个体身心发展具有顺序性人的发展的顺序性是客观的、不以人的意志为转移的，教育工作要遵循这种顺序性，循序渐进地促进人的发展所以，教育一般不可“陵节而施”，否则就会出现教育的异化，造成教育的负效应对于早期教育的问题，我们要明白，早期教育并不是越早越好，过于夸大早期教育的目的和作用是极为错误的
</w:t>
      </w:r>
    </w:p>
    <w:p/>
    <w:p>
      <w:pPr/>
      <w:r>
        <w:rPr>
          <w:rStyle w:val="myStyle"/>
        </w:rPr>
        <w:t xml:space="preserve">
	（2）个体身心发展具有阶段性个体身心发展的阶段性规律，决定了教育工作必须根据不同年龄阶段的特点分阶段进行如果不顾学生的年龄特征和接受能力，在教育工作中搞“一刀切”“一锅煮”，让孩子同成年人一样地听报告、搞活动、开批判会，把对儿童和青少年的教育“成人化”，这就违反了个体身心发展的阶段性规律教育工作必须从学生的实际出发，针对不同年龄阶段的学生，提出不同的具体任务，采取不同的教育内容和方法，既不能把小学生当中学生看待，也不能把初中生和高中生混为一谈同时应注意前后相邻阶段的衔接，做好幼儿园与小学的衔接、小学与初中的衔接工作
</w:t>
      </w:r>
    </w:p>
    <w:p/>
    <w:p>
      <w:pPr/>
      <w:r>
        <w:rPr>
          <w:rStyle w:val="myStyle"/>
        </w:rPr>
        <w:t xml:space="preserve">
	（3）个体身心发展具有不平衡性（不均衡性）教育必须适应人身心发展的不平衡性，在人的素质发展的关键期内，施以相应的教育，促进该素质的发展教育教学要抓住关键期，以求在最短的时间内取得最佳的效果
</w:t>
      </w:r>
    </w:p>
    <w:p/>
    <w:p>
      <w:pPr/>
      <w:r>
        <w:rPr>
          <w:rStyle w:val="myStyle"/>
        </w:rPr>
        <w:t xml:space="preserve">
	（4）个体身心发展具有互补性互补性告诉我们，发展的可能性有些是直接可见的，有些却是隐现的，培养学生自信和努力的品质是教育工作的重要内容它要求教育工作者
</w:t>
      </w:r>
    </w:p>
    <w:p/>
    <w:p>
      <w:pPr/>
      <w:r>
        <w:rPr>
          <w:rStyle w:val="myStyle"/>
        </w:rPr>
        <w:t xml:space="preserve">
	①要树立信心，相信每一个学生，特别是暂时落后或某些方面有缺陷的学生，通过其他方面的补偿性发展，都会达到与一般正常学生一样的发展水平；
</w:t>
      </w:r>
    </w:p>
    <w:p/>
    <w:p>
      <w:pPr/>
      <w:r>
        <w:rPr>
          <w:rStyle w:val="myStyle"/>
        </w:rPr>
        <w:t xml:space="preserve">
	②要掌握科学的教育方法，发现学生的优势，扬长避短、长善救失，激发学生自我发展的信心和自觉
</w:t>
      </w:r>
    </w:p>
    <w:p/>
    <w:p>
      <w:pPr/>
      <w:r>
        <w:rPr>
          <w:rStyle w:val="myStyle"/>
        </w:rPr>
        <w:t xml:space="preserve">
	（5）个体身心发展具有个别差异性根据个体发展的个别差异性规律，教育必须因材施教，充分发挥每个学生的潜能和积极因素，有的放矢地选择适宜、有效的教育途径和方法手段，使每个学生都能得到最大的发展本题所属考点?教育与人的发展
</w:t>
      </w:r>
    </w:p>
    <w:p/>
    <w:p>
      <w:pPr/>
      <w:r>
        <w:rPr>
          <w:rStyle w:val="myStyle"/>
        </w:rPr>
        <w:t xml:space="preserve">
	9.
</w:t>
      </w:r>
    </w:p>
    <w:p/>
    <w:p>
      <w:pPr/>
      <w:r>
        <w:rPr>
          <w:rStyle w:val="myStyle"/>
        </w:rPr>
        <w:t xml:space="preserve">
	10.按照《中华人民共和国教师法》的规定，教师对学校或者其他教育机构侵犯其合法权益的，或者对学校或者其他教育机构作出的处理不服的，及教师认为当地人民政府有关行政部门侵犯其根据本法规定享有的权利的，如何维护其权利？参考答案【答案要点】
</w:t>
      </w:r>
    </w:p>
    <w:p/>
    <w:p>
      <w:pPr/>
      <w:r>
        <w:rPr>
          <w:rStyle w:val="myStyle"/>
        </w:rPr>
        <w:t xml:space="preserve">
	（1）可以向教育行政部门提出申诉，教育行政部门应当在接到申诉的三十日内作出处理;，
</w:t>
      </w:r>
    </w:p>
    <w:p/>
    <w:p>
      <w:pPr/>
      <w:r>
        <w:rPr>
          <w:rStyle w:val="myStyle"/>
        </w:rPr>
        <w:t xml:space="preserve">
	（2）可以向同级人民政府或者上一级人民政府有关部门提出申诉，同级人民政府或者上一级人民政府有关部门应当作出处理本题所属考点-教师法
</w:t>
      </w:r>
    </w:p>
    <w:p/>
    <w:p>
      <w:pPr/>
      <w:r>
        <w:rPr>
          <w:rStyle w:val="myStyle"/>
        </w:rPr>
        <w:t xml:space="preserve">
	10.进行有意义学习必须具备哪些前提条件参考答案进行有意义学习必须具备以下客观条件和主观条件客观条件具有逻辑意义的学习材料主观条件
</w:t>
      </w:r>
    </w:p>
    <w:p/>
    <w:p>
      <w:pPr/>
      <w:r>
        <w:rPr>
          <w:rStyle w:val="myStyle"/>
        </w:rPr>
        <w:t xml:space="preserve">
	（1）学习者必须具备有意义学习的心向；
</w:t>
      </w:r>
    </w:p>
    <w:p/>
    <w:p>
      <w:pPr/>
      <w:r>
        <w:rPr>
          <w:rStyle w:val="myStyle"/>
        </w:rPr>
        <w:t xml:space="preserve">
	（2）学习者认知结构中必须具有适当的知识与新知识进行联系；
</w:t>
      </w:r>
    </w:p>
    <w:p/>
    <w:p>
      <w:pPr/>
      <w:r>
        <w:rPr>
          <w:rStyle w:val="myStyle"/>
        </w:rPr>
        <w:t xml:space="preserve">
	（3）学习者必须积极主动地使这种具有潜在意义的新知识与其认知结构中有关的旧知识发生相互作用本题所属考点-教育理论基础知识1L场独立性与场依存性各自的优势是什么？参考答案:参考解析
</w:t>
      </w:r>
    </w:p>
    <w:p/>
    <w:p>
      <w:pPr/>
      <w:r>
        <w:rPr>
          <w:rStyle w:val="myStyle"/>
        </w:rPr>
        <w:t xml:space="preserve">
	（1）场独立性对客观事物作判断时.倾向于利用自己内部的参照，不易受外来因素影响干扰；在认知方面独立于周围的背景，倾向于在抽象和分析的水平上加工，独立对事物作出判
</w:t>
      </w:r>
    </w:p>
    <w:p/>
    <w:p>
      <w:pPr/>
      <w:r>
        <w:rPr>
          <w:rStyle w:val="myStyle"/>
        </w:rPr>
        <w:t xml:space="preserve">
	（2）场依存性则对事物的知觉倾向于把外部参照作为信息加工的依据，难以摆脱环境因素的影响他们的态度和自我知觉更易受周围的人，特别是权威人士的影响和干扰，善于察言观色，注意并记忆言语信息中的社会内容本题所属考点-教育理论综合知识
</w:t>
      </w:r>
    </w:p>
    <w:p/>
    <w:p>
      <w:pPr/>
      <w:r>
        <w:rPr>
          <w:rStyle w:val="myStyle"/>
        </w:rPr>
        <w:t xml:space="preserve">
	12.简述中学生品德发展的基本特征参考答案【参考答案】
</w:t>
      </w:r>
    </w:p>
    <w:p/>
    <w:p>
      <w:pPr/>
      <w:r>
        <w:rPr>
          <w:rStyle w:val="myStyle"/>
        </w:rPr>
        <w:t xml:space="preserve">
	（1）伦理道德发展具有自律性形成道德信念与道德理想；自我意识增强；道德行为习惯逐步巩固；品德结构更加完善
</w:t>
      </w:r>
    </w:p>
    <w:p/>
    <w:p>
      <w:pPr/>
      <w:r>
        <w:rPr>
          <w:rStyle w:val="myStyle"/>
        </w:rPr>
        <w:t xml:space="preserve">
	（2）品德发展由动荡（初中）向成熟（高中）过渡初中阶段品德发展具有动荡性；高中阶段品德发展趋向成熟本题所属考点-态度与品德的形成
</w:t>
      </w:r>
    </w:p>
    <w:p/>
    <w:p>
      <w:pPr/>
      <w:r>
        <w:rPr>
          <w:rStyle w:val="myStyle"/>
        </w:rPr>
        <w:t xml:space="preserve">
	13.简述我国公民的基本义务（6分）参考答案我国《宪法》规定我国公民的基本义务包括以下几个方面
</w:t>
      </w:r>
    </w:p>
    <w:p/>
    <w:p>
      <w:pPr/>
      <w:r>
        <w:rPr>
          <w:rStyle w:val="myStyle"/>
        </w:rPr>
        <w:t xml:space="preserve">
	（1）维护国家的统一和全国各民族的团结；
</w:t>
      </w:r>
    </w:p>
    <w:p/>
    <w:p>
      <w:pPr/>
      <w:r>
        <w:rPr>
          <w:rStyle w:val="myStyle"/>
        </w:rPr>
        <w:t xml:space="preserve">
	（2）遵守宪法和法律，保守国家秘密，爱护公共财产，遵守劳动纪律，遵守公共秩序，尊重社会公德；
</w:t>
      </w:r>
    </w:p>
    <w:p/>
    <w:p>
      <w:pPr/>
      <w:r>
        <w:rPr>
          <w:rStyle w:val="myStyle"/>
        </w:rPr>
        <w:t xml:space="preserve">
	（3）维护国家的安全、荣誉和利益；
</w:t>
      </w:r>
    </w:p>
    <w:p/>
    <w:p>
      <w:pPr/>
      <w:r>
        <w:rPr>
          <w:rStyle w:val="myStyle"/>
        </w:rPr>
        <w:t xml:space="preserve">
	（4）保卫祖国，抵抗侵略，依照法律服兵役和参加民兵组织；
</w:t>
      </w:r>
    </w:p>
    <w:p/>
    <w:p>
      <w:pPr/>
      <w:r>
        <w:rPr>
          <w:rStyle w:val="myStyle"/>
        </w:rPr>
        <w:t xml:space="preserve">
	（5）依照法律纳税；
</w:t>
      </w:r>
    </w:p>
    <w:p/>
    <w:p>
      <w:pPr/>
      <w:r>
        <w:rPr>
          <w:rStyle w:val="myStyle"/>
        </w:rPr>
        <w:t xml:space="preserve">
	（6）计划生育本题所属考点-题库原题
</w:t>
      </w:r>
    </w:p>
    <w:p/>
    <w:p>
      <w:pPr/>
      <w:r>
        <w:rPr>
          <w:rStyle w:val="myStyle"/>
        </w:rPr>
        <w:t xml:space="preserve">
	14.儿童心理发展敏感期的形成与哪些因素有关参考答案:【参考答案】幼儿心理发展敏感期的形成与生理发展的加速期和心理发展本身的状态有关；同时，也与心理的整体发展有关本题所属考点■幼儿园教育理论综合
</w:t>
      </w:r>
    </w:p>
    <w:p/>
    <w:p>
      <w:pPr/>
      <w:r>
        <w:rPr>
          <w:rStyle w:val="myStyle"/>
        </w:rPr>
        <w:t xml:space="preserve">
	15.A村地处偏僻，四面环山，风光秀丽空气宜人，共有330多亩田地，土地分布不均匀，地势高低起伏跨度大，要进行规模化、产业化种植有很大困难，集中管理也困难重重为一应国家号召，A村正在努力进行绿色农业建设通往A村只有一条很窄很薄的水泥路主干遣，稍大一点的货车卡车都不能通行，村内的道路情况更是恶劣，对运输来说是很大的考验村内田地大部分为水田，水资源缺乏，灌溉也存在很大问题，缺水严重影响作物的生长从而影响长久效益很多在外打工的农民工都有回家创业，搞先进绿色农业的想法，都说在外赚不到钱又很辛苦，回家做事还可以减轻老人的负担和照顾自己的小孩但创业需要一笔数目不小的资金，他们自身没有那么多钱当提到贷款时，他们的眼神中流露出来的只是无奈，“我们也去贷过款，但银行不会贷给我们”大部分村民说他们没技术，不懂技术，想搞一些生态种植和生态养殖都很难，而且也没什么人来指导他们，村里也没有搞过农业技术方面的培训和讲座据村民反映，许多人想搞大棚蔬菜等，但只是想想，别人不去做，他们也不去做村民对作物的施肥量是很大的，远远超过绿色农业的肥料上限当被问及绿色农业方面的问题时，村民们显得很茫然，对此一概不知当有人向他们解释什么是绿色农业，他们还是不懂在农民群体中，绿色农业认识单薄是一种普遍现象，可见在我国发展绿色农业，实施科技兴农战略任重而道远问题请根据上述材料，归纳分析A村发展绿色农业时遇到的困难参考答案一是自然条件差地处偏僻，道路恶劣运输不便，土地分布不均匀，地势高低起伏跨度大，难以进行规模化、产业化种植，集中管理困难二是资源配置不合理水资源缺乏，而田地大部分为水田，缺水严重影响作物的生长，影响长久效益三是社会资源缺乏缺少资金，无法获得银行贷款；不懂技术，搞生态种植和生态养殖很难；缺少农业专业人员的技术指导和培训四是思想意识落后对绿色农业认识单薄，发展农业项目不积极主动，持观望态度本题所属考点?题库原题
</w:t>
      </w:r>
    </w:p>
    <w:p/>
    <w:p>
      <w:pPr/>
      <w:r>
        <w:rPr>
          <w:rStyle w:val="myStyle"/>
        </w:rPr>
        <w:t xml:space="preserve">
	23.人成年以后身体不再长高，原因是A:软骨层骨化成骨B:红骨髓变成黄骨髓C:成骨细胞不再分裂D:生长激素不再分泌参考答案:A本题解释:参考答案:A【解析】在儿童少年期，长骨的两端与骨干之间有软骨层由于软骨层能不断地产生新的骨细胞，因此骨能长长，人的身体也就长高了在成年以后，软骨层骨化成骨，长骨就不再长长了，所以身体也不再长高了故本题正确答案为A本题所属考点-题库原题24很多古典诗词经过现代转换而“重生”，比如琼瑶把《诗经?兼葭》改造为《在水一方》，石夫把《汉乐府?上邪》改造为《长相思》；又如邓丽君的《但愿人长久》（苏轼原词）《独上西楼》（李煜原词）,则是经典诗词的重新谱曲在现代乐器、音响、灯光等技术艺术手段支持下，古典诗词的精神也许就此实现了再生产在这段文字里，作者表明的态度是―A:十分赞同古典诗词的现代改造B:绝对肯定古典诗词的现代加工C:完全认同现代技术对古典诗词改造的作用D:比较欣赏古典诗词的精神再生产取得的优秀成果
</w:t>
      </w:r>
    </w:p>
    <w:p/>
    <w:p>
      <w:pPr/>
      <w:r>
        <w:rPr>
          <w:rStyle w:val="myStyle"/>
        </w:rPr>
        <w:t xml:space="preserve">
	16.当前我国机关事业单位呈现“小机关、大经办”的格局，很多事业单位为了提供便民服务，设置了一些专门的服务窗口这些服务窗口工作具体、琐碎、要求高、责任大，与群众发生争执的情况时有发生请谈谈如何提高事业单位服务窗口的服务质量参考答案事业单位提高服务窗口的服务质量需要做到以下七个方面:第
</w:t>
      </w:r>
    </w:p>
    <w:p/>
    <w:p>
      <w:pPr/>
      <w:r>
        <w:rPr>
          <w:rStyle w:val="myStyle"/>
        </w:rPr>
        <w:t xml:space="preserve">
	一、要实现窗口服务规范化，严格按照国家法律法规和有关规定办理政务服务业务，建立公开、透明的政务服务机制，做到一窗式受理、一站式办公、一条龙服务，打造一流服务窗口第
</w:t>
      </w:r>
    </w:p>
    <w:p/>
    <w:p>
      <w:pPr/>
      <w:r>
        <w:rPr>
          <w:rStyle w:val="myStyle"/>
        </w:rPr>
        <w:t xml:space="preserve">
	二、要实现工作人员服务规范化，接待来访者要做到举止文明、礼貌周到、文明用语、对提出的问题耐心解答，对重大的疑难问题做好记录避免在服务中出现与群众发生争执和冲突的情况第
</w:t>
      </w:r>
    </w:p>
    <w:p/>
    <w:p>
      <w:pPr/>
      <w:r>
        <w:rPr>
          <w:rStyle w:val="myStyle"/>
        </w:rPr>
        <w:t xml:space="preserve">
	三、要实现办理业务流程规范化，按照各类经办业务规程，向服务对象提供一次性告知，公开办理程序、收费依据、收费标准、办事时限，提高工作透明度，接受社会监，第
</w:t>
      </w:r>
    </w:p>
    <w:p/>
    <w:p>
      <w:pPr/>
      <w:r>
        <w:rPr>
          <w:rStyle w:val="myStyle"/>
        </w:rPr>
        <w:t xml:space="preserve">
	四、要实现各类经办业务实行限时办结制度，按照效能要求，在规定或承诺的时限内办理完毕第
</w:t>
      </w:r>
    </w:p>
    <w:p/>
    <w:p>
      <w:pPr/>
      <w:r>
        <w:rPr>
          <w:rStyle w:val="myStyle"/>
        </w:rPr>
        <w:t xml:space="preserve">
	五、要积极探索和利用电子政务外网平台实现网上审批等新型运作方式，实现办件、查询、统计、监察、汇总自动化，提高工作效率第
</w:t>
      </w:r>
    </w:p>
    <w:p/>
    <w:p>
      <w:pPr/>
      <w:r>
        <w:rPr>
          <w:rStyle w:val="myStyle"/>
        </w:rPr>
        <w:t xml:space="preserve">
	六、要落实首问责任制窗口工作人员为首问责任人，全权负责办理公民、法人和其他组织要求办理属于本部门办理的事项;不属于本部门管辖范围的，要负责引导相关部门窗口办理第
</w:t>
      </w:r>
    </w:p>
    <w:p/>
    <w:p>
      <w:pPr/>
      <w:r>
        <w:rPr>
          <w:rStyle w:val="myStyle"/>
        </w:rPr>
        <w:t xml:space="preserve">
	七、要严格执行廉洁从政若干规定不准向服务对象索要钱物、不准接受服务对象的礼物馈赠和宴请、不准拖延审批时间或刁难服务对象等本题所属考点-题库原题
</w:t>
      </w:r>
    </w:p>
    <w:p/>
    <w:p>
      <w:pPr/>
      <w:r>
        <w:rPr>
          <w:rStyle w:val="myStyle"/>
        </w:rPr>
        <w:t xml:space="preserve">
	17.多媒体:参考答案广义上指的是能传播文字、声音、图形、图像、动画和电视等多种类型信息的手段、方式或载体包括电影、电视、CD-ROM、VCD、DVD、电脑、网络等狭义上专指融合两种以上“传播手段、方式或载体”的、人机交互式信息交流和传播的媒体，或者说是指在计算机控制下把文字、声音、图形、影像、动画和电视等多种类型的信息，混合在一起交流传播的手段、方式或载体如多媒体电脑、因特网等本题所属考点-题库原题18一根火柴棒价值不到一毛钱，一栋房子价值数百万元但是一根火柴棒可以摧毁一栋房子，可见微不足道的潜在破坏力，一旦发作起来，其攻坚灭顶的力量无物能御要叠10万张骨牌，需要费时一个月，但推倒骨牌只要几分钟要经营成功的家业，需耗时数十载，但要倒闭，只需一个错误决策要修养被尊敬的人格，需经过长时间的被信任，但要人格破产,只需要一件背信弃义的事根据以上材料，自拟题目，写一篇800字左右的议论文参考答案增强忧患意识方能守住成功―根价值不到一毛钱的火柴棒，可以摧毁一栋几百万的房子；只要几分钟就可以推倒一个月叠成的100万张骨牌;一个错误的决策可以让几十年家业倒闭；一件背信弃义的事可以让长期修养的人格破产这些现象揭示了一个道理:建设艰难，毁灭容易在为人处世创业时，我们应树立忧患意识事物的运动变化服从因果规律要想获得好的结果，通常需要具备众多复杂的条件;而毁掉好的结果，则只需要一个简单的决定性条件在这种困境下，如果不谨慎防范，必然会将好不容易取得的成就迅速毁灭当下，社会上出现了一种“59岁”现象:一些领导干部长期埋头苦干，临到退休，却抵制不住物质诱惑，铤而走险，走上了违法犯罪道路，让人唏嘘这就是缺乏忧患意识带来的恶果增强忧患意识，应培养谨慎的习惯好的习惯可以让人终生受益;坏的习惯则会让人终生受害正所谓:细节决定成败古往今来，无数人和事业都毁于粗心大意赤壁糜兵之时，曹操若能更加谨慎、准备万全，相信纵使孙刘联兵，也会钱羽而归2012年，北京遭遇特大暴雨令人措手不及，致使人员、财产损失严重这些事例都在提醒我们，在日常生活中，要提高对谨慎的重视，无论做什么事，都认真去做，如果因为粗心出错，就认真反思、改正，以养成谨慎的习惯增强忧患意识，应认识事物的规律光有谨慎还不够，如果不熟悉事物变化发展的规律，即便万分毁房子如果不能准确认知事物发展的规律联系，难免“一招棋错，满盘皆输”上个世纪,美籍华人王安发明文字处理机，开创了全新的时代，但他晚年对个人电脑的发展形势缺乏认识，导致企业小心，也还是会犯错小小一根火柴棒能摧毁一栋坚的住房，正源于火柴棒能制造火，而火能摧一落千丈为此，要认真研究事物变化发展的规律，以规律为指导，来防范可能出现的威胁千里之堤，毁于蚁穴微不足道的事物，可能会造成无法估量的严重后果只有培养谨慎的习惯，认识事物的规律，才能降低失败的可能性，守住成功在全面建成小康社会的新时期，我国应增强忧患意识，以巩固和发展改革成果，为实现中国梦积蓄动力本题所属考点-题库原题
</w:t>
      </w:r>
    </w:p>
    <w:p/>
    <w:p>
      <w:pPr/>
      <w:r>
        <w:rPr>
          <w:rStyle w:val="myStyle"/>
        </w:rPr>
        <w:t xml:space="preserve">
	19.简述行政执行手段的内容（8分）参考答案行政执行手段，也就是行政机关用什么样的方法或方式来实现行政管理的目的，实现为社会公共服务的目的与社会秩序的稳定具体手段为一是行政手段，即行政机关通过命令、指挥、指令等实施政策的方法行政手段具有强制性二是法律手段，即行政机关制定行政法律、法规、规章等措施，对行政执行的实施过程进行规范法律手段具有强制性、权威性和普遍性的规范作用三是经济手段，即行政机关运用财政政策或者货币政策等各种经济杠杆，在遵循经济规律的前提下，通过宏观调控的方式，达到行政执行目的四是教育手段，即行政机关通过宣传、教育、感化等沟通方式，将国家的意识形态与社会的核心价值，以及政府的政策实施教化到人的观念中去，使人们理解政策的积极意义，自觉地为行政执行服务本题所属考点?题库原题
</w:t>
      </w:r>
    </w:p>
    <w:p/>
    <w:p>
      <w:pPr/>
      <w:r>
        <w:rPr>
          <w:rStyle w:val="myStyle"/>
        </w:rPr>
        <w:t xml:space="preserve">
	20.简述教师在学生选课上应遵循的基本原则参考答案:参考解析
</w:t>
      </w:r>
    </w:p>
    <w:p/>
    <w:p>
      <w:pPr/>
      <w:r>
        <w:rPr>
          <w:rStyle w:val="myStyle"/>
        </w:rPr>
        <w:t xml:space="preserve">
	（1）以学生为本的原则指导教师的角色主要是“导”，在指导过程中，应以学生为主体，充分尊重学生学习意愿，不能包办代替，更不能把自己的意愿强加给学生要注意培养学生的自主选课能力，使学生在选择中学会选择这是指导学生选课过程中最重要的原则
</w:t>
      </w:r>
    </w:p>
    <w:p/>
    <w:p>
      <w:pPr/>
      <w:r>
        <w:rPr>
          <w:rStyle w:val="myStyle"/>
        </w:rPr>
        <w:t xml:space="preserve">
	（2）因材指导原则教师应该依据学生的兴趣爱好、学业成绩、成长记录、特长与潜能等对学生进行有针对性的指导.不能千篇一律
</w:t>
      </w:r>
    </w:p>
    <w:p/>
    <w:p>
      <w:pPr/>
      <w:r>
        <w:rPr>
          <w:rStyle w:val="myStyle"/>
        </w:rPr>
        <w:t xml:space="preserve">
	（3）科学性原则指导老师不能随意给出建议，必须有一定的依据，比如以学生的兴趣爱好、学业成绩等个人因素和学校实际，就业状况、高校招生动向等社会因素为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2023-09-21T17:03:44+08:00</dcterms:created>
  <dcterms:modified xsi:type="dcterms:W3CDTF">2023-09-21T17:03:44+08:00</dcterms:modified>
</cp:coreProperties>
</file>

<file path=docProps/custom.xml><?xml version="1.0" encoding="utf-8"?>
<Properties xmlns="http://schemas.openxmlformats.org/officeDocument/2006/custom-properties" xmlns:vt="http://schemas.openxmlformats.org/officeDocument/2006/docPropsVTypes"/>
</file>